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8F01" w14:textId="76C96A94" w:rsidR="00C32037" w:rsidRPr="00F73FB0" w:rsidRDefault="00C32037" w:rsidP="00F73FB0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F73FB0">
        <w:rPr>
          <w:rFonts w:ascii="Times New Roman" w:eastAsia="宋体" w:hAnsi="Times New Roman" w:cs="Times New Roman"/>
          <w:sz w:val="36"/>
          <w:szCs w:val="36"/>
        </w:rPr>
        <w:t>常见事故的处理及实验安全</w:t>
      </w:r>
    </w:p>
    <w:p w14:paraId="3A616D9F" w14:textId="77777777" w:rsidR="00F73FB0" w:rsidRDefault="00F73FB0" w:rsidP="00C32037">
      <w:pPr>
        <w:rPr>
          <w:rFonts w:ascii="Times New Roman" w:eastAsia="宋体" w:hAnsi="Times New Roman" w:cs="Times New Roman"/>
          <w:sz w:val="24"/>
          <w:szCs w:val="24"/>
        </w:rPr>
      </w:pPr>
    </w:p>
    <w:p w14:paraId="574BCB90" w14:textId="176F2EFD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sz w:val="24"/>
          <w:szCs w:val="24"/>
        </w:rPr>
        <w:t>实验室五防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：（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73FB0">
        <w:rPr>
          <w:rFonts w:ascii="Times New Roman" w:eastAsia="宋体" w:hAnsi="Times New Roman" w:cs="Times New Roman"/>
          <w:sz w:val="24"/>
          <w:szCs w:val="24"/>
        </w:rPr>
        <w:t>防毒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9E1299">
        <w:rPr>
          <w:rFonts w:ascii="Times New Roman" w:eastAsia="宋体" w:hAnsi="Times New Roman" w:cs="Times New Roman"/>
          <w:sz w:val="24"/>
          <w:szCs w:val="24"/>
        </w:rPr>
        <w:t>2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73FB0">
        <w:rPr>
          <w:rFonts w:ascii="Times New Roman" w:eastAsia="宋体" w:hAnsi="Times New Roman" w:cs="Times New Roman"/>
          <w:sz w:val="24"/>
          <w:szCs w:val="24"/>
        </w:rPr>
        <w:t>防火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9E1299">
        <w:rPr>
          <w:rFonts w:ascii="Times New Roman" w:eastAsia="宋体" w:hAnsi="Times New Roman" w:cs="Times New Roman"/>
          <w:sz w:val="24"/>
          <w:szCs w:val="24"/>
        </w:rPr>
        <w:t>3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73FB0">
        <w:rPr>
          <w:rFonts w:ascii="Times New Roman" w:eastAsia="宋体" w:hAnsi="Times New Roman" w:cs="Times New Roman"/>
          <w:sz w:val="24"/>
          <w:szCs w:val="24"/>
        </w:rPr>
        <w:t>防爆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9E1299">
        <w:rPr>
          <w:rFonts w:ascii="Times New Roman" w:eastAsia="宋体" w:hAnsi="Times New Roman" w:cs="Times New Roman"/>
          <w:sz w:val="24"/>
          <w:szCs w:val="24"/>
        </w:rPr>
        <w:t>4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73FB0">
        <w:rPr>
          <w:rFonts w:ascii="Times New Roman" w:eastAsia="宋体" w:hAnsi="Times New Roman" w:cs="Times New Roman"/>
          <w:sz w:val="24"/>
          <w:szCs w:val="24"/>
        </w:rPr>
        <w:t>防触电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9E1299">
        <w:rPr>
          <w:rFonts w:ascii="Times New Roman" w:eastAsia="宋体" w:hAnsi="Times New Roman" w:cs="Times New Roman"/>
          <w:sz w:val="24"/>
          <w:szCs w:val="24"/>
        </w:rPr>
        <w:t>5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73FB0">
        <w:rPr>
          <w:rFonts w:ascii="Times New Roman" w:eastAsia="宋体" w:hAnsi="Times New Roman" w:cs="Times New Roman"/>
          <w:sz w:val="24"/>
          <w:szCs w:val="24"/>
        </w:rPr>
        <w:t>防堵塞</w:t>
      </w:r>
    </w:p>
    <w:p w14:paraId="11CD47FB" w14:textId="56AEFFAC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一、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常见事故的处理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260AC22" w14:textId="71CCAF7C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若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浓</w:t>
      </w:r>
      <w:r>
        <w:rPr>
          <w:rFonts w:ascii="Times New Roman" w:eastAsia="宋体" w:hAnsi="Times New Roman" w:cs="Times New Roman" w:hint="eastAsia"/>
          <w:sz w:val="24"/>
          <w:szCs w:val="24"/>
        </w:rPr>
        <w:t>硫酸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溅到皮肤上，应</w:t>
      </w:r>
      <w:r>
        <w:rPr>
          <w:rFonts w:ascii="Times New Roman" w:eastAsia="宋体" w:hAnsi="Times New Roman" w:cs="Times New Roman" w:hint="eastAsia"/>
          <w:sz w:val="24"/>
          <w:szCs w:val="24"/>
        </w:rPr>
        <w:t>立即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用水冲洗并涂上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3%~5%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的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NaHCO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溶液。</w:t>
      </w:r>
      <w:r>
        <w:rPr>
          <w:rFonts w:ascii="Times New Roman" w:eastAsia="宋体" w:hAnsi="Times New Roman" w:cs="Times New Roman" w:hint="eastAsia"/>
          <w:sz w:val="24"/>
          <w:szCs w:val="24"/>
        </w:rPr>
        <w:t>若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浓碱液溅到皮肤上，用水冲洗后涂抹硼酸溶液。大量的酸液</w:t>
      </w:r>
      <w:r>
        <w:rPr>
          <w:rFonts w:ascii="Times New Roman" w:eastAsia="宋体" w:hAnsi="Times New Roman" w:cs="Times New Roman" w:hint="eastAsia"/>
          <w:sz w:val="24"/>
          <w:szCs w:val="24"/>
        </w:rPr>
        <w:t>溅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到桌上，要加适量的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NaHCO</w:t>
      </w:r>
      <w:r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溶液中和，然后用水冲洗，并用抹布擦净，大量碱液</w:t>
      </w:r>
      <w:r>
        <w:rPr>
          <w:rFonts w:ascii="Times New Roman" w:eastAsia="宋体" w:hAnsi="Times New Roman" w:cs="Times New Roman" w:hint="eastAsia"/>
          <w:sz w:val="24"/>
          <w:szCs w:val="24"/>
        </w:rPr>
        <w:t>溅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到桌上，要加适量的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CH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COOH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溶液中和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不慎将酸溅到眼中，应立即用水冲洗，边洗边眨眼睛。</w:t>
      </w: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液溴、苯酚的浓溶液沾到皮肤上，应立即用酒精冲洗。</w:t>
      </w:r>
    </w:p>
    <w:p w14:paraId="71B85D7B" w14:textId="663978AA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误服铜盐、汞盐等重金属盐，要立即喝豆浆、牛奶或鸡蛋清解毒。</w:t>
      </w:r>
    </w:p>
    <w:p w14:paraId="48E71C50" w14:textId="5C1BD974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金属钠、钾起火，</w:t>
      </w:r>
      <w:r>
        <w:rPr>
          <w:rFonts w:ascii="Times New Roman" w:eastAsia="宋体" w:hAnsi="Times New Roman" w:cs="Times New Roman" w:hint="eastAsia"/>
          <w:sz w:val="24"/>
          <w:szCs w:val="24"/>
        </w:rPr>
        <w:t>应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用沙子盖灭，不能用水、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CO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灭火器</w:t>
      </w:r>
      <w:r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CCl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4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灭火器。</w:t>
      </w:r>
    </w:p>
    <w:p w14:paraId="653600CD" w14:textId="24147D81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酒精灯不慎碰倒起火，要用沙子或湿抹布盖灭，不能用水泼灭。</w:t>
      </w:r>
    </w:p>
    <w:p w14:paraId="63C9AD36" w14:textId="1FD914BF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汞洒落地面，应立即用纸槽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V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形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收集，然后洒上硫粉。</w:t>
      </w:r>
    </w:p>
    <w:p w14:paraId="4B06CA4E" w14:textId="6B401A83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常见危险化学品的分类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:</w:t>
      </w:r>
    </w:p>
    <w:p w14:paraId="4CD81358" w14:textId="51263931" w:rsidR="00BA6BC9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sz w:val="24"/>
          <w:szCs w:val="24"/>
        </w:rPr>
        <w:t>第</w:t>
      </w:r>
      <w:r w:rsidRPr="00F73FB0">
        <w:rPr>
          <w:rFonts w:ascii="Times New Roman" w:eastAsia="宋体" w:hAnsi="Times New Roman" w:cs="Times New Roman"/>
          <w:sz w:val="24"/>
          <w:szCs w:val="24"/>
        </w:rPr>
        <w:t>1</w:t>
      </w:r>
      <w:r w:rsidRPr="00F73FB0">
        <w:rPr>
          <w:rFonts w:ascii="Times New Roman" w:eastAsia="宋体" w:hAnsi="Times New Roman" w:cs="Times New Roman"/>
          <w:sz w:val="24"/>
          <w:szCs w:val="24"/>
        </w:rPr>
        <w:t>类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73FB0">
        <w:rPr>
          <w:rFonts w:ascii="Times New Roman" w:eastAsia="宋体" w:hAnsi="Times New Roman" w:cs="Times New Roman"/>
          <w:sz w:val="24"/>
          <w:szCs w:val="24"/>
        </w:rPr>
        <w:t>爆炸品</w:t>
      </w:r>
    </w:p>
    <w:p w14:paraId="01B51FB2" w14:textId="67C4A8A5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sz w:val="24"/>
          <w:szCs w:val="24"/>
        </w:rPr>
        <w:t>第</w:t>
      </w:r>
      <w:r w:rsidRPr="00F73FB0">
        <w:rPr>
          <w:rFonts w:ascii="Times New Roman" w:eastAsia="宋体" w:hAnsi="Times New Roman" w:cs="Times New Roman"/>
          <w:sz w:val="24"/>
          <w:szCs w:val="24"/>
        </w:rPr>
        <w:t>2</w:t>
      </w:r>
      <w:r w:rsidRPr="00F73FB0">
        <w:rPr>
          <w:rFonts w:ascii="Times New Roman" w:eastAsia="宋体" w:hAnsi="Times New Roman" w:cs="Times New Roman"/>
          <w:sz w:val="24"/>
          <w:szCs w:val="24"/>
        </w:rPr>
        <w:t>类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73FB0">
        <w:rPr>
          <w:rFonts w:ascii="Times New Roman" w:eastAsia="宋体" w:hAnsi="Times New Roman" w:cs="Times New Roman"/>
          <w:sz w:val="24"/>
          <w:szCs w:val="24"/>
        </w:rPr>
        <w:t>压缩气体和液化气体</w:t>
      </w:r>
    </w:p>
    <w:p w14:paraId="1C8D98CD" w14:textId="0FA9B90A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sz w:val="24"/>
          <w:szCs w:val="24"/>
        </w:rPr>
        <w:t>第</w:t>
      </w:r>
      <w:r w:rsidRPr="00F73FB0">
        <w:rPr>
          <w:rFonts w:ascii="Times New Roman" w:eastAsia="宋体" w:hAnsi="Times New Roman" w:cs="Times New Roman"/>
          <w:sz w:val="24"/>
          <w:szCs w:val="24"/>
        </w:rPr>
        <w:t>3</w:t>
      </w:r>
      <w:r w:rsidRPr="00F73FB0">
        <w:rPr>
          <w:rFonts w:ascii="Times New Roman" w:eastAsia="宋体" w:hAnsi="Times New Roman" w:cs="Times New Roman"/>
          <w:sz w:val="24"/>
          <w:szCs w:val="24"/>
        </w:rPr>
        <w:t>类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73FB0">
        <w:rPr>
          <w:rFonts w:ascii="Times New Roman" w:eastAsia="宋体" w:hAnsi="Times New Roman" w:cs="Times New Roman"/>
          <w:sz w:val="24"/>
          <w:szCs w:val="24"/>
        </w:rPr>
        <w:t>易燃液体</w:t>
      </w:r>
    </w:p>
    <w:p w14:paraId="7F2BBF99" w14:textId="6DCD18E6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sz w:val="24"/>
          <w:szCs w:val="24"/>
        </w:rPr>
        <w:t>第</w:t>
      </w:r>
      <w:r w:rsidRPr="00F73FB0">
        <w:rPr>
          <w:rFonts w:ascii="Times New Roman" w:eastAsia="宋体" w:hAnsi="Times New Roman" w:cs="Times New Roman"/>
          <w:sz w:val="24"/>
          <w:szCs w:val="24"/>
        </w:rPr>
        <w:t>4</w:t>
      </w:r>
      <w:r w:rsidRPr="00F73FB0">
        <w:rPr>
          <w:rFonts w:ascii="Times New Roman" w:eastAsia="宋体" w:hAnsi="Times New Roman" w:cs="Times New Roman"/>
          <w:sz w:val="24"/>
          <w:szCs w:val="24"/>
        </w:rPr>
        <w:t>类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73FB0">
        <w:rPr>
          <w:rFonts w:ascii="Times New Roman" w:eastAsia="宋体" w:hAnsi="Times New Roman" w:cs="Times New Roman"/>
          <w:sz w:val="24"/>
          <w:szCs w:val="24"/>
        </w:rPr>
        <w:t>易燃固体、自然固体和遇湿易燃物品</w:t>
      </w:r>
    </w:p>
    <w:p w14:paraId="4C623A3B" w14:textId="29C5A150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sz w:val="24"/>
          <w:szCs w:val="24"/>
        </w:rPr>
        <w:t>第</w:t>
      </w:r>
      <w:r w:rsidRPr="00F73FB0">
        <w:rPr>
          <w:rFonts w:ascii="Times New Roman" w:eastAsia="宋体" w:hAnsi="Times New Roman" w:cs="Times New Roman"/>
          <w:sz w:val="24"/>
          <w:szCs w:val="24"/>
        </w:rPr>
        <w:t>5</w:t>
      </w:r>
      <w:r w:rsidRPr="00F73FB0">
        <w:rPr>
          <w:rFonts w:ascii="Times New Roman" w:eastAsia="宋体" w:hAnsi="Times New Roman" w:cs="Times New Roman"/>
          <w:sz w:val="24"/>
          <w:szCs w:val="24"/>
        </w:rPr>
        <w:t>类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73FB0">
        <w:rPr>
          <w:rFonts w:ascii="Times New Roman" w:eastAsia="宋体" w:hAnsi="Times New Roman" w:cs="Times New Roman"/>
          <w:sz w:val="24"/>
          <w:szCs w:val="24"/>
        </w:rPr>
        <w:t>氧化剂和有机过氧化物</w:t>
      </w:r>
    </w:p>
    <w:p w14:paraId="6F60C7C4" w14:textId="74F9227C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sz w:val="24"/>
          <w:szCs w:val="24"/>
        </w:rPr>
        <w:t>第</w:t>
      </w:r>
      <w:r w:rsidRPr="00F73FB0">
        <w:rPr>
          <w:rFonts w:ascii="Times New Roman" w:eastAsia="宋体" w:hAnsi="Times New Roman" w:cs="Times New Roman"/>
          <w:sz w:val="24"/>
          <w:szCs w:val="24"/>
        </w:rPr>
        <w:t>6</w:t>
      </w:r>
      <w:r w:rsidRPr="00F73FB0">
        <w:rPr>
          <w:rFonts w:ascii="Times New Roman" w:eastAsia="宋体" w:hAnsi="Times New Roman" w:cs="Times New Roman"/>
          <w:sz w:val="24"/>
          <w:szCs w:val="24"/>
        </w:rPr>
        <w:t>类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73FB0">
        <w:rPr>
          <w:rFonts w:ascii="Times New Roman" w:eastAsia="宋体" w:hAnsi="Times New Roman" w:cs="Times New Roman"/>
          <w:sz w:val="24"/>
          <w:szCs w:val="24"/>
        </w:rPr>
        <w:t>有毒品</w:t>
      </w:r>
    </w:p>
    <w:p w14:paraId="6EDC9E57" w14:textId="48A58488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sz w:val="24"/>
          <w:szCs w:val="24"/>
        </w:rPr>
        <w:t>第</w:t>
      </w:r>
      <w:r w:rsidRPr="00F73FB0">
        <w:rPr>
          <w:rFonts w:ascii="Times New Roman" w:eastAsia="宋体" w:hAnsi="Times New Roman" w:cs="Times New Roman"/>
          <w:sz w:val="24"/>
          <w:szCs w:val="24"/>
        </w:rPr>
        <w:t>7</w:t>
      </w:r>
      <w:r w:rsidRPr="00F73FB0">
        <w:rPr>
          <w:rFonts w:ascii="Times New Roman" w:eastAsia="宋体" w:hAnsi="Times New Roman" w:cs="Times New Roman"/>
          <w:sz w:val="24"/>
          <w:szCs w:val="24"/>
        </w:rPr>
        <w:t>类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73FB0">
        <w:rPr>
          <w:rFonts w:ascii="Times New Roman" w:eastAsia="宋体" w:hAnsi="Times New Roman" w:cs="Times New Roman"/>
          <w:sz w:val="24"/>
          <w:szCs w:val="24"/>
        </w:rPr>
        <w:t>放射性物质</w:t>
      </w:r>
    </w:p>
    <w:p w14:paraId="20B35E6D" w14:textId="1ED1A45C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sz w:val="24"/>
          <w:szCs w:val="24"/>
        </w:rPr>
        <w:t>第</w:t>
      </w:r>
      <w:r w:rsidRPr="00F73FB0">
        <w:rPr>
          <w:rFonts w:ascii="Times New Roman" w:eastAsia="宋体" w:hAnsi="Times New Roman" w:cs="Times New Roman"/>
          <w:sz w:val="24"/>
          <w:szCs w:val="24"/>
        </w:rPr>
        <w:t>8</w:t>
      </w:r>
      <w:r w:rsidRPr="00F73FB0">
        <w:rPr>
          <w:rFonts w:ascii="Times New Roman" w:eastAsia="宋体" w:hAnsi="Times New Roman" w:cs="Times New Roman"/>
          <w:sz w:val="24"/>
          <w:szCs w:val="24"/>
        </w:rPr>
        <w:t>类</w:t>
      </w:r>
      <w:r w:rsidR="009E129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73FB0">
        <w:rPr>
          <w:rFonts w:ascii="Times New Roman" w:eastAsia="宋体" w:hAnsi="Times New Roman" w:cs="Times New Roman"/>
          <w:sz w:val="24"/>
          <w:szCs w:val="24"/>
        </w:rPr>
        <w:t>腐蚀品</w:t>
      </w:r>
    </w:p>
    <w:p w14:paraId="495BA5A0" w14:textId="77777777" w:rsidR="009E1299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</w:p>
    <w:p w14:paraId="02E712A4" w14:textId="5CEA2363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实验安全操作</w:t>
      </w:r>
      <w:r>
        <w:rPr>
          <w:rFonts w:ascii="Times New Roman" w:eastAsia="宋体" w:hAnsi="Times New Roman" w:cs="Times New Roman" w:hint="eastAsia"/>
          <w:sz w:val="24"/>
          <w:szCs w:val="24"/>
        </w:rPr>
        <w:t>“六防”</w:t>
      </w:r>
    </w:p>
    <w:p w14:paraId="4FB8024B" w14:textId="129C7404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防爆炸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点燃可燃气体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(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如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H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CO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CH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H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H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4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)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或用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CO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H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还原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Fe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O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CuO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之前，要检验气体的纯度。</w:t>
      </w:r>
    </w:p>
    <w:p w14:paraId="73C99AB3" w14:textId="096DE988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防暴沸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配制硫酸的水溶液或硫酸的酒精溶液时，要将密度大的浓硫酸缓慢地倒入水或酒精中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加热液体混合物时要加沸石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或碎瓷片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032FC7C" w14:textId="441CB205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防中毒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尾气的处理装置</w:t>
      </w:r>
    </w:p>
    <w:p w14:paraId="3F5FD33E" w14:textId="2CDA4FEB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具有毒性或污染性的尾气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如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: Cl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CO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SO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H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S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NO</w:t>
      </w:r>
      <w:r w:rsidR="00C32037" w:rsidRPr="009E1299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NO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、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NH)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时，应在通风橱中进行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多余气体必须进行处理，常用处理尾气装置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(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如图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)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。</w:t>
      </w:r>
      <w:r w:rsidRPr="00F73FB0">
        <w:rPr>
          <w:rFonts w:ascii="Times New Roman" w:eastAsia="宋体" w:hAnsi="Times New Roman" w:cs="Times New Roman"/>
          <w:sz w:val="24"/>
          <w:szCs w:val="24"/>
        </w:rPr>
        <w:t>一般常用吸收液吸收这些有害气体，难以吸收的尾气如</w:t>
      </w:r>
      <w:r w:rsidRPr="00F73FB0">
        <w:rPr>
          <w:rFonts w:ascii="Times New Roman" w:eastAsia="宋体" w:hAnsi="Times New Roman" w:cs="Times New Roman"/>
          <w:sz w:val="24"/>
          <w:szCs w:val="24"/>
        </w:rPr>
        <w:t>CO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73FB0">
        <w:rPr>
          <w:rFonts w:ascii="Times New Roman" w:eastAsia="宋体" w:hAnsi="Times New Roman" w:cs="Times New Roman"/>
          <w:sz w:val="24"/>
          <w:szCs w:val="24"/>
        </w:rPr>
        <w:t>应于末端燃烧除去。</w:t>
      </w:r>
    </w:p>
    <w:p w14:paraId="02F569C7" w14:textId="5A37D507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5A1FB6AC" wp14:editId="0DAFD99A">
            <wp:extent cx="4007056" cy="1327218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7056" cy="132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44FC7" w14:textId="2E1C1CE8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</w:p>
    <w:p w14:paraId="2944E3A2" w14:textId="64E240A7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误食重金属盐类等，要重视有毒物质的管理。</w:t>
      </w:r>
    </w:p>
    <w:p w14:paraId="078DB226" w14:textId="6CB8A3B4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防堵塞安全装置</w:t>
      </w:r>
    </w:p>
    <w:p w14:paraId="1960E0B3" w14:textId="35CBE9C3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539264" wp14:editId="7723DC6B">
            <wp:extent cx="3352972" cy="14732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972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39F1A" w14:textId="7BBDCE63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防倒吸安全装置</w:t>
      </w:r>
    </w:p>
    <w:p w14:paraId="0817B030" w14:textId="4286508C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  <w:r w:rsidRPr="00F73FB0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35CCD45D" wp14:editId="0F87A366">
            <wp:extent cx="5274310" cy="16002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3F338" w14:textId="3B7F6576" w:rsidR="00C32037" w:rsidRPr="00F73FB0" w:rsidRDefault="00C32037" w:rsidP="00C32037">
      <w:pPr>
        <w:rPr>
          <w:rFonts w:ascii="Times New Roman" w:eastAsia="宋体" w:hAnsi="Times New Roman" w:cs="Times New Roman"/>
          <w:sz w:val="24"/>
          <w:szCs w:val="24"/>
        </w:rPr>
      </w:pPr>
    </w:p>
    <w:p w14:paraId="216444F3" w14:textId="0961CBF1" w:rsidR="00C32037" w:rsidRPr="00F73FB0" w:rsidRDefault="009E1299" w:rsidP="00C320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防失火，可燃性物质遇到明火</w:t>
      </w:r>
      <w:r>
        <w:rPr>
          <w:rFonts w:ascii="Times New Roman" w:eastAsia="宋体" w:hAnsi="Times New Roman" w:cs="Times New Roman" w:hint="eastAsia"/>
          <w:sz w:val="24"/>
          <w:szCs w:val="24"/>
        </w:rPr>
        <w:t>一</w:t>
      </w:r>
      <w:r w:rsidR="00C32037" w:rsidRPr="00F73FB0">
        <w:rPr>
          <w:rFonts w:ascii="Times New Roman" w:eastAsia="宋体" w:hAnsi="Times New Roman" w:cs="Times New Roman"/>
          <w:sz w:val="24"/>
          <w:szCs w:val="24"/>
        </w:rPr>
        <w:t>定要远离火源。</w:t>
      </w:r>
    </w:p>
    <w:sectPr w:rsidR="00C32037" w:rsidRPr="00F7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68"/>
    <w:rsid w:val="006A5868"/>
    <w:rsid w:val="009E1299"/>
    <w:rsid w:val="00BA6BC9"/>
    <w:rsid w:val="00C32037"/>
    <w:rsid w:val="00F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0FF5"/>
  <w15:chartTrackingRefBased/>
  <w15:docId w15:val="{39E6497A-E8D8-426F-95A0-B37958FB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lu</dc:creator>
  <cp:keywords/>
  <dc:description/>
  <cp:lastModifiedBy>wang lu</cp:lastModifiedBy>
  <cp:revision>4</cp:revision>
  <dcterms:created xsi:type="dcterms:W3CDTF">2021-05-08T04:39:00Z</dcterms:created>
  <dcterms:modified xsi:type="dcterms:W3CDTF">2021-05-08T05:23:00Z</dcterms:modified>
</cp:coreProperties>
</file>